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159" w:rsidRPr="009326A4" w:rsidRDefault="005B6D9C" w:rsidP="009326A4">
      <w:pPr>
        <w:spacing w:line="360" w:lineRule="exact"/>
        <w:jc w:val="center"/>
        <w:rPr>
          <w:rFonts w:ascii="ＭＳ 明朝" w:eastAsia="ＭＳ 明朝" w:hAnsi="ＭＳ 明朝"/>
          <w:b/>
          <w:sz w:val="24"/>
          <w:szCs w:val="24"/>
        </w:rPr>
      </w:pPr>
      <w:r w:rsidRPr="009326A4">
        <w:rPr>
          <w:rFonts w:ascii="ＭＳ 明朝" w:eastAsia="ＭＳ 明朝" w:hAnsi="ＭＳ 明朝" w:hint="eastAsia"/>
          <w:b/>
          <w:sz w:val="24"/>
          <w:szCs w:val="24"/>
        </w:rPr>
        <w:t>産業廃棄物収集運搬業の事業の範囲</w:t>
      </w:r>
    </w:p>
    <w:p w:rsidR="005B6D9C" w:rsidRPr="009326A4" w:rsidRDefault="005B6D9C" w:rsidP="009326A4">
      <w:pPr>
        <w:spacing w:line="360" w:lineRule="exact"/>
        <w:jc w:val="center"/>
        <w:rPr>
          <w:rFonts w:ascii="ＭＳ 明朝" w:eastAsia="ＭＳ 明朝" w:hAnsi="ＭＳ 明朝"/>
          <w:sz w:val="24"/>
          <w:szCs w:val="24"/>
        </w:rPr>
      </w:pPr>
    </w:p>
    <w:p w:rsidR="00900821" w:rsidRPr="009326A4" w:rsidRDefault="005B6D9C" w:rsidP="009326A4">
      <w:pPr>
        <w:spacing w:line="360" w:lineRule="exact"/>
        <w:jc w:val="left"/>
        <w:rPr>
          <w:rFonts w:ascii="ＭＳ 明朝" w:eastAsia="ＭＳ 明朝" w:hAnsi="ＭＳ 明朝"/>
          <w:b/>
          <w:sz w:val="24"/>
          <w:szCs w:val="24"/>
        </w:rPr>
      </w:pPr>
      <w:r w:rsidRPr="009326A4">
        <w:rPr>
          <w:rFonts w:ascii="ＭＳ 明朝" w:eastAsia="ＭＳ 明朝" w:hAnsi="ＭＳ 明朝" w:hint="eastAsia"/>
          <w:b/>
          <w:sz w:val="24"/>
          <w:szCs w:val="24"/>
        </w:rPr>
        <w:t xml:space="preserve">１　</w:t>
      </w:r>
      <w:r w:rsidR="00900821" w:rsidRPr="009326A4">
        <w:rPr>
          <w:rFonts w:ascii="ＭＳ 明朝" w:eastAsia="ＭＳ 明朝" w:hAnsi="ＭＳ 明朝" w:hint="eastAsia"/>
          <w:b/>
          <w:sz w:val="24"/>
          <w:szCs w:val="24"/>
        </w:rPr>
        <w:t>取り扱う</w:t>
      </w:r>
      <w:r w:rsidR="00043E9C" w:rsidRPr="009326A4">
        <w:rPr>
          <w:rFonts w:ascii="ＭＳ 明朝" w:eastAsia="ＭＳ 明朝" w:hAnsi="ＭＳ 明朝" w:hint="eastAsia"/>
          <w:b/>
          <w:sz w:val="24"/>
          <w:szCs w:val="24"/>
        </w:rPr>
        <w:t>産業廃棄物</w:t>
      </w:r>
      <w:r w:rsidR="005850F0" w:rsidRPr="009326A4">
        <w:rPr>
          <w:rFonts w:ascii="ＭＳ 明朝" w:eastAsia="ＭＳ 明朝" w:hAnsi="ＭＳ 明朝" w:hint="eastAsia"/>
          <w:b/>
          <w:sz w:val="24"/>
          <w:szCs w:val="24"/>
        </w:rPr>
        <w:t>の</w:t>
      </w:r>
      <w:r w:rsidRPr="009326A4">
        <w:rPr>
          <w:rFonts w:ascii="ＭＳ 明朝" w:eastAsia="ＭＳ 明朝" w:hAnsi="ＭＳ 明朝" w:hint="eastAsia"/>
          <w:b/>
          <w:sz w:val="24"/>
          <w:szCs w:val="24"/>
        </w:rPr>
        <w:t>種類</w:t>
      </w:r>
    </w:p>
    <w:tbl>
      <w:tblPr>
        <w:tblStyle w:val="a7"/>
        <w:tblW w:w="9351" w:type="dxa"/>
        <w:tblLook w:val="04A0" w:firstRow="1" w:lastRow="0" w:firstColumn="1" w:lastColumn="0" w:noHBand="0" w:noVBand="1"/>
      </w:tblPr>
      <w:tblGrid>
        <w:gridCol w:w="576"/>
        <w:gridCol w:w="2254"/>
        <w:gridCol w:w="993"/>
        <w:gridCol w:w="992"/>
        <w:gridCol w:w="992"/>
        <w:gridCol w:w="3544"/>
      </w:tblGrid>
      <w:tr w:rsidR="00995159" w:rsidRPr="009326A4" w:rsidTr="009326A4">
        <w:tc>
          <w:tcPr>
            <w:tcW w:w="576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No</w:t>
            </w:r>
            <w:r w:rsidRPr="009326A4">
              <w:rPr>
                <w:rFonts w:ascii="ＭＳ 明朝" w:eastAsia="ＭＳ 明朝" w:hAnsi="ＭＳ 明朝"/>
                <w:sz w:val="24"/>
                <w:szCs w:val="24"/>
              </w:rPr>
              <w:t>.</w:t>
            </w:r>
          </w:p>
        </w:tc>
        <w:tc>
          <w:tcPr>
            <w:tcW w:w="2254" w:type="dxa"/>
            <w:vAlign w:val="center"/>
          </w:tcPr>
          <w:p w:rsidR="00995159" w:rsidRPr="009326A4" w:rsidRDefault="00381F24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81F24">
              <w:rPr>
                <w:rFonts w:ascii="ＭＳ 明朝" w:eastAsia="ＭＳ 明朝" w:hAnsi="ＭＳ 明朝" w:hint="eastAsia"/>
                <w:sz w:val="24"/>
                <w:szCs w:val="24"/>
              </w:rPr>
              <w:t>産業廃棄物の種類</w:t>
            </w:r>
          </w:p>
        </w:tc>
        <w:tc>
          <w:tcPr>
            <w:tcW w:w="993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18"/>
                <w:szCs w:val="24"/>
              </w:rPr>
              <w:t>取扱いの</w:t>
            </w:r>
          </w:p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18"/>
                <w:szCs w:val="24"/>
              </w:rPr>
              <w:t>有無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18"/>
                <w:szCs w:val="24"/>
              </w:rPr>
              <w:t>石綿含有産業廃棄物の取扱いの有無</w:t>
            </w:r>
          </w:p>
        </w:tc>
        <w:tc>
          <w:tcPr>
            <w:tcW w:w="992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18"/>
                <w:szCs w:val="24"/>
              </w:rPr>
              <w:t>水銀含有ばいじん等を含む産業廃棄物の取扱いの有無</w:t>
            </w:r>
          </w:p>
        </w:tc>
        <w:tc>
          <w:tcPr>
            <w:tcW w:w="3544" w:type="dxa"/>
            <w:vAlign w:val="center"/>
          </w:tcPr>
          <w:p w:rsidR="00995159" w:rsidRPr="009326A4" w:rsidRDefault="005850F0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自由記述欄</w:t>
            </w:r>
          </w:p>
        </w:tc>
      </w:tr>
      <w:tr w:rsidR="00995159" w:rsidRPr="009326A4" w:rsidTr="00552C7F">
        <w:tc>
          <w:tcPr>
            <w:tcW w:w="576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225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燃え殻</w:t>
            </w:r>
          </w:p>
        </w:tc>
        <w:tc>
          <w:tcPr>
            <w:tcW w:w="993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95159" w:rsidRPr="009326A4" w:rsidTr="009326A4">
        <w:tc>
          <w:tcPr>
            <w:tcW w:w="576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2</w:t>
            </w:r>
          </w:p>
        </w:tc>
        <w:tc>
          <w:tcPr>
            <w:tcW w:w="225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汚泥</w:t>
            </w:r>
          </w:p>
        </w:tc>
        <w:tc>
          <w:tcPr>
            <w:tcW w:w="993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995159" w:rsidRPr="009326A4" w:rsidRDefault="00995159" w:rsidP="009326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95159" w:rsidRPr="009326A4" w:rsidTr="00552C7F">
        <w:tc>
          <w:tcPr>
            <w:tcW w:w="576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3</w:t>
            </w:r>
          </w:p>
        </w:tc>
        <w:tc>
          <w:tcPr>
            <w:tcW w:w="225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廃油</w:t>
            </w:r>
          </w:p>
        </w:tc>
        <w:tc>
          <w:tcPr>
            <w:tcW w:w="993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tcBorders>
              <w:tr2bl w:val="nil"/>
            </w:tcBorders>
            <w:vAlign w:val="center"/>
          </w:tcPr>
          <w:p w:rsidR="00995159" w:rsidRPr="009326A4" w:rsidRDefault="00995159" w:rsidP="009326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95159" w:rsidRPr="009326A4" w:rsidTr="00552C7F">
        <w:tc>
          <w:tcPr>
            <w:tcW w:w="576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4</w:t>
            </w:r>
          </w:p>
        </w:tc>
        <w:tc>
          <w:tcPr>
            <w:tcW w:w="225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廃酸</w:t>
            </w:r>
          </w:p>
        </w:tc>
        <w:tc>
          <w:tcPr>
            <w:tcW w:w="993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tcBorders>
              <w:tr2bl w:val="nil"/>
            </w:tcBorders>
            <w:vAlign w:val="center"/>
          </w:tcPr>
          <w:p w:rsidR="00995159" w:rsidRPr="009326A4" w:rsidRDefault="00995159" w:rsidP="009326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95159" w:rsidRPr="009326A4" w:rsidTr="00552C7F">
        <w:tc>
          <w:tcPr>
            <w:tcW w:w="576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5</w:t>
            </w:r>
          </w:p>
        </w:tc>
        <w:tc>
          <w:tcPr>
            <w:tcW w:w="225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廃アルカリ</w:t>
            </w:r>
          </w:p>
        </w:tc>
        <w:tc>
          <w:tcPr>
            <w:tcW w:w="993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  <w:tr2bl w:val="nil"/>
            </w:tcBorders>
            <w:vAlign w:val="center"/>
          </w:tcPr>
          <w:p w:rsidR="00995159" w:rsidRPr="009326A4" w:rsidRDefault="00995159" w:rsidP="009326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95159" w:rsidRPr="009326A4" w:rsidTr="00552C7F">
        <w:tc>
          <w:tcPr>
            <w:tcW w:w="576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6</w:t>
            </w:r>
          </w:p>
        </w:tc>
        <w:tc>
          <w:tcPr>
            <w:tcW w:w="225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廃プラスチック類</w:t>
            </w:r>
          </w:p>
        </w:tc>
        <w:tc>
          <w:tcPr>
            <w:tcW w:w="993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  <w:tr2bl w:val="nil"/>
            </w:tcBorders>
            <w:vAlign w:val="center"/>
          </w:tcPr>
          <w:p w:rsidR="00995159" w:rsidRPr="009326A4" w:rsidRDefault="00995159" w:rsidP="009326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95159" w:rsidRPr="009326A4" w:rsidTr="00552C7F">
        <w:tc>
          <w:tcPr>
            <w:tcW w:w="576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7</w:t>
            </w:r>
          </w:p>
        </w:tc>
        <w:tc>
          <w:tcPr>
            <w:tcW w:w="225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紙くず</w:t>
            </w:r>
          </w:p>
        </w:tc>
        <w:tc>
          <w:tcPr>
            <w:tcW w:w="993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tcBorders>
              <w:tr2bl w:val="nil"/>
            </w:tcBorders>
            <w:vAlign w:val="center"/>
          </w:tcPr>
          <w:p w:rsidR="00995159" w:rsidRPr="009326A4" w:rsidRDefault="00995159" w:rsidP="009326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95159" w:rsidRPr="009326A4" w:rsidTr="00552C7F">
        <w:tc>
          <w:tcPr>
            <w:tcW w:w="576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8</w:t>
            </w:r>
          </w:p>
        </w:tc>
        <w:tc>
          <w:tcPr>
            <w:tcW w:w="225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木くず</w:t>
            </w:r>
          </w:p>
        </w:tc>
        <w:tc>
          <w:tcPr>
            <w:tcW w:w="993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tcBorders>
              <w:tr2bl w:val="nil"/>
            </w:tcBorders>
            <w:vAlign w:val="center"/>
          </w:tcPr>
          <w:p w:rsidR="00995159" w:rsidRPr="009326A4" w:rsidRDefault="00995159" w:rsidP="009326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95159" w:rsidRPr="009326A4" w:rsidTr="00552C7F">
        <w:tc>
          <w:tcPr>
            <w:tcW w:w="576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9</w:t>
            </w:r>
          </w:p>
        </w:tc>
        <w:tc>
          <w:tcPr>
            <w:tcW w:w="225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繊維くず</w:t>
            </w:r>
          </w:p>
        </w:tc>
        <w:tc>
          <w:tcPr>
            <w:tcW w:w="993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tcBorders>
              <w:tr2bl w:val="nil"/>
            </w:tcBorders>
            <w:vAlign w:val="center"/>
          </w:tcPr>
          <w:p w:rsidR="00995159" w:rsidRPr="009326A4" w:rsidRDefault="00995159" w:rsidP="009326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95159" w:rsidRPr="009326A4" w:rsidTr="00552C7F">
        <w:tc>
          <w:tcPr>
            <w:tcW w:w="576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/>
                <w:sz w:val="24"/>
                <w:szCs w:val="24"/>
              </w:rPr>
              <w:t>10</w:t>
            </w:r>
          </w:p>
        </w:tc>
        <w:tc>
          <w:tcPr>
            <w:tcW w:w="225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動植物性残さ</w:t>
            </w:r>
          </w:p>
        </w:tc>
        <w:tc>
          <w:tcPr>
            <w:tcW w:w="993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tcBorders>
              <w:tr2bl w:val="nil"/>
            </w:tcBorders>
            <w:vAlign w:val="center"/>
          </w:tcPr>
          <w:p w:rsidR="00995159" w:rsidRPr="009326A4" w:rsidRDefault="00995159" w:rsidP="009326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95159" w:rsidRPr="009326A4" w:rsidTr="00552C7F">
        <w:tc>
          <w:tcPr>
            <w:tcW w:w="576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  <w:r w:rsidRPr="009326A4">
              <w:rPr>
                <w:rFonts w:ascii="ＭＳ 明朝" w:eastAsia="ＭＳ 明朝" w:hAnsi="ＭＳ 明朝"/>
                <w:sz w:val="24"/>
                <w:szCs w:val="24"/>
              </w:rPr>
              <w:t>1</w:t>
            </w:r>
          </w:p>
        </w:tc>
        <w:tc>
          <w:tcPr>
            <w:tcW w:w="225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動物系固形不要物</w:t>
            </w:r>
          </w:p>
        </w:tc>
        <w:tc>
          <w:tcPr>
            <w:tcW w:w="993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tcBorders>
              <w:tr2bl w:val="nil"/>
            </w:tcBorders>
            <w:vAlign w:val="center"/>
          </w:tcPr>
          <w:p w:rsidR="00995159" w:rsidRPr="009326A4" w:rsidRDefault="00995159" w:rsidP="009326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95159" w:rsidRPr="009326A4" w:rsidTr="00552C7F">
        <w:trPr>
          <w:trHeight w:val="70"/>
        </w:trPr>
        <w:tc>
          <w:tcPr>
            <w:tcW w:w="576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/>
                <w:sz w:val="24"/>
                <w:szCs w:val="24"/>
              </w:rPr>
              <w:t>12</w:t>
            </w:r>
          </w:p>
        </w:tc>
        <w:tc>
          <w:tcPr>
            <w:tcW w:w="225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ゴムくず</w:t>
            </w:r>
          </w:p>
        </w:tc>
        <w:tc>
          <w:tcPr>
            <w:tcW w:w="993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95159" w:rsidRPr="009326A4" w:rsidTr="00552C7F">
        <w:tc>
          <w:tcPr>
            <w:tcW w:w="576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  <w:r w:rsidRPr="009326A4">
              <w:rPr>
                <w:rFonts w:ascii="ＭＳ 明朝" w:eastAsia="ＭＳ 明朝" w:hAnsi="ＭＳ 明朝"/>
                <w:sz w:val="24"/>
                <w:szCs w:val="24"/>
              </w:rPr>
              <w:t>3</w:t>
            </w:r>
          </w:p>
        </w:tc>
        <w:tc>
          <w:tcPr>
            <w:tcW w:w="225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金属くず</w:t>
            </w:r>
          </w:p>
        </w:tc>
        <w:tc>
          <w:tcPr>
            <w:tcW w:w="993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95159" w:rsidRPr="009326A4" w:rsidTr="00552C7F">
        <w:tc>
          <w:tcPr>
            <w:tcW w:w="576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  <w:r w:rsidRPr="009326A4">
              <w:rPr>
                <w:rFonts w:ascii="ＭＳ 明朝" w:eastAsia="ＭＳ 明朝" w:hAnsi="ＭＳ 明朝"/>
                <w:sz w:val="24"/>
                <w:szCs w:val="24"/>
              </w:rPr>
              <w:t>4</w:t>
            </w:r>
          </w:p>
        </w:tc>
        <w:tc>
          <w:tcPr>
            <w:tcW w:w="2254" w:type="dxa"/>
            <w:vAlign w:val="center"/>
          </w:tcPr>
          <w:p w:rsidR="00995159" w:rsidRPr="009326A4" w:rsidRDefault="000F7C7E" w:rsidP="009326A4">
            <w:pPr>
              <w:spacing w:line="24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18"/>
                <w:szCs w:val="24"/>
              </w:rPr>
              <w:t>ガラスくず・</w:t>
            </w:r>
            <w:bookmarkStart w:id="0" w:name="_GoBack"/>
            <w:bookmarkEnd w:id="0"/>
            <w:r w:rsidR="00995159" w:rsidRPr="009326A4">
              <w:rPr>
                <w:rFonts w:ascii="ＭＳ 明朝" w:eastAsia="ＭＳ 明朝" w:hAnsi="ＭＳ 明朝" w:hint="eastAsia"/>
                <w:sz w:val="18"/>
                <w:szCs w:val="24"/>
              </w:rPr>
              <w:t>コンクリートくず及び陶磁器くず</w:t>
            </w:r>
          </w:p>
        </w:tc>
        <w:tc>
          <w:tcPr>
            <w:tcW w:w="993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95159" w:rsidRPr="009326A4" w:rsidTr="00552C7F">
        <w:tc>
          <w:tcPr>
            <w:tcW w:w="576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  <w:r w:rsidRPr="009326A4">
              <w:rPr>
                <w:rFonts w:ascii="ＭＳ 明朝" w:eastAsia="ＭＳ 明朝" w:hAnsi="ＭＳ 明朝"/>
                <w:sz w:val="24"/>
                <w:szCs w:val="24"/>
              </w:rPr>
              <w:t>5</w:t>
            </w:r>
          </w:p>
        </w:tc>
        <w:tc>
          <w:tcPr>
            <w:tcW w:w="225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鉱さい</w:t>
            </w:r>
          </w:p>
        </w:tc>
        <w:tc>
          <w:tcPr>
            <w:tcW w:w="993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95159" w:rsidRPr="009326A4" w:rsidTr="00552C7F">
        <w:tc>
          <w:tcPr>
            <w:tcW w:w="576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  <w:r w:rsidRPr="009326A4">
              <w:rPr>
                <w:rFonts w:ascii="ＭＳ 明朝" w:eastAsia="ＭＳ 明朝" w:hAnsi="ＭＳ 明朝"/>
                <w:sz w:val="24"/>
                <w:szCs w:val="24"/>
              </w:rPr>
              <w:t>6</w:t>
            </w:r>
          </w:p>
        </w:tc>
        <w:tc>
          <w:tcPr>
            <w:tcW w:w="225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がれき類</w:t>
            </w:r>
          </w:p>
        </w:tc>
        <w:tc>
          <w:tcPr>
            <w:tcW w:w="993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95159" w:rsidRPr="009326A4" w:rsidTr="00552C7F">
        <w:tc>
          <w:tcPr>
            <w:tcW w:w="576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  <w:r w:rsidRPr="009326A4">
              <w:rPr>
                <w:rFonts w:ascii="ＭＳ 明朝" w:eastAsia="ＭＳ 明朝" w:hAnsi="ＭＳ 明朝"/>
                <w:sz w:val="24"/>
                <w:szCs w:val="24"/>
              </w:rPr>
              <w:t>7</w:t>
            </w:r>
          </w:p>
        </w:tc>
        <w:tc>
          <w:tcPr>
            <w:tcW w:w="225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動物のふん尿</w:t>
            </w:r>
          </w:p>
        </w:tc>
        <w:tc>
          <w:tcPr>
            <w:tcW w:w="993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95159" w:rsidRPr="009326A4" w:rsidTr="00552C7F">
        <w:tc>
          <w:tcPr>
            <w:tcW w:w="576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  <w:r w:rsidRPr="009326A4">
              <w:rPr>
                <w:rFonts w:ascii="ＭＳ 明朝" w:eastAsia="ＭＳ 明朝" w:hAnsi="ＭＳ 明朝"/>
                <w:sz w:val="24"/>
                <w:szCs w:val="24"/>
              </w:rPr>
              <w:t>8</w:t>
            </w:r>
          </w:p>
        </w:tc>
        <w:tc>
          <w:tcPr>
            <w:tcW w:w="225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動物の死体</w:t>
            </w:r>
          </w:p>
        </w:tc>
        <w:tc>
          <w:tcPr>
            <w:tcW w:w="993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95159" w:rsidRPr="009326A4" w:rsidTr="00552C7F">
        <w:tc>
          <w:tcPr>
            <w:tcW w:w="576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  <w:r w:rsidRPr="009326A4">
              <w:rPr>
                <w:rFonts w:ascii="ＭＳ 明朝" w:eastAsia="ＭＳ 明朝" w:hAnsi="ＭＳ 明朝"/>
                <w:sz w:val="24"/>
                <w:szCs w:val="24"/>
              </w:rPr>
              <w:t>9</w:t>
            </w:r>
          </w:p>
        </w:tc>
        <w:tc>
          <w:tcPr>
            <w:tcW w:w="225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ばいじん</w:t>
            </w:r>
          </w:p>
        </w:tc>
        <w:tc>
          <w:tcPr>
            <w:tcW w:w="993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95159" w:rsidRPr="009326A4" w:rsidTr="00552C7F">
        <w:tc>
          <w:tcPr>
            <w:tcW w:w="576" w:type="dxa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2</w:t>
            </w:r>
            <w:r w:rsidRPr="009326A4">
              <w:rPr>
                <w:rFonts w:ascii="ＭＳ 明朝" w:eastAsia="ＭＳ 明朝" w:hAnsi="ＭＳ 明朝"/>
                <w:sz w:val="24"/>
                <w:szCs w:val="24"/>
              </w:rPr>
              <w:t>0</w:t>
            </w:r>
          </w:p>
        </w:tc>
        <w:tc>
          <w:tcPr>
            <w:tcW w:w="2254" w:type="dxa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18"/>
                <w:szCs w:val="24"/>
              </w:rPr>
              <w:t>産業廃棄物の処理物</w:t>
            </w:r>
          </w:p>
        </w:tc>
        <w:tc>
          <w:tcPr>
            <w:tcW w:w="993" w:type="dxa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</w:tcPr>
          <w:p w:rsidR="00995159" w:rsidRPr="009326A4" w:rsidRDefault="00995159" w:rsidP="009326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95159" w:rsidRPr="009326A4" w:rsidTr="00552C7F">
        <w:tc>
          <w:tcPr>
            <w:tcW w:w="576" w:type="dxa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54" w:type="dxa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18"/>
                <w:szCs w:val="24"/>
              </w:rPr>
              <w:t>水銀使用製品産業廃棄物</w:t>
            </w:r>
          </w:p>
        </w:tc>
        <w:tc>
          <w:tcPr>
            <w:tcW w:w="993" w:type="dxa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</w:tcPr>
          <w:p w:rsidR="00995159" w:rsidRPr="009326A4" w:rsidRDefault="00995159" w:rsidP="009326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5850F0" w:rsidRDefault="005850F0" w:rsidP="009326A4">
      <w:pPr>
        <w:spacing w:line="360" w:lineRule="exact"/>
        <w:jc w:val="left"/>
        <w:rPr>
          <w:rFonts w:ascii="ＭＳ 明朝" w:eastAsia="ＭＳ 明朝" w:hAnsi="ＭＳ 明朝"/>
          <w:sz w:val="20"/>
          <w:szCs w:val="24"/>
        </w:rPr>
      </w:pPr>
      <w:r w:rsidRPr="009326A4">
        <w:rPr>
          <w:rFonts w:ascii="ＭＳ 明朝" w:eastAsia="ＭＳ 明朝" w:hAnsi="ＭＳ 明朝" w:hint="eastAsia"/>
          <w:sz w:val="20"/>
          <w:szCs w:val="24"/>
        </w:rPr>
        <w:t>※</w:t>
      </w:r>
      <w:r w:rsidR="00043E9C" w:rsidRPr="009326A4">
        <w:rPr>
          <w:rFonts w:ascii="ＭＳ 明朝" w:eastAsia="ＭＳ 明朝" w:hAnsi="ＭＳ 明朝" w:hint="eastAsia"/>
          <w:sz w:val="20"/>
          <w:szCs w:val="24"/>
        </w:rPr>
        <w:t>取</w:t>
      </w:r>
      <w:r w:rsidR="00995159" w:rsidRPr="009326A4">
        <w:rPr>
          <w:rFonts w:ascii="ＭＳ 明朝" w:eastAsia="ＭＳ 明朝" w:hAnsi="ＭＳ 明朝" w:hint="eastAsia"/>
          <w:sz w:val="20"/>
          <w:szCs w:val="24"/>
        </w:rPr>
        <w:t>り</w:t>
      </w:r>
      <w:r w:rsidR="005B6D9C" w:rsidRPr="009326A4">
        <w:rPr>
          <w:rFonts w:ascii="ＭＳ 明朝" w:eastAsia="ＭＳ 明朝" w:hAnsi="ＭＳ 明朝" w:hint="eastAsia"/>
          <w:sz w:val="20"/>
          <w:szCs w:val="24"/>
        </w:rPr>
        <w:t>扱う場合は「〇」を記入し、</w:t>
      </w:r>
      <w:r w:rsidR="00043E9C" w:rsidRPr="009326A4">
        <w:rPr>
          <w:rFonts w:ascii="ＭＳ 明朝" w:eastAsia="ＭＳ 明朝" w:hAnsi="ＭＳ 明朝" w:hint="eastAsia"/>
          <w:sz w:val="20"/>
          <w:szCs w:val="24"/>
        </w:rPr>
        <w:t>取</w:t>
      </w:r>
      <w:r w:rsidR="00995159" w:rsidRPr="009326A4">
        <w:rPr>
          <w:rFonts w:ascii="ＭＳ 明朝" w:eastAsia="ＭＳ 明朝" w:hAnsi="ＭＳ 明朝" w:hint="eastAsia"/>
          <w:sz w:val="20"/>
          <w:szCs w:val="24"/>
        </w:rPr>
        <w:t>り</w:t>
      </w:r>
      <w:r w:rsidR="00043E9C" w:rsidRPr="009326A4">
        <w:rPr>
          <w:rFonts w:ascii="ＭＳ 明朝" w:eastAsia="ＭＳ 明朝" w:hAnsi="ＭＳ 明朝" w:hint="eastAsia"/>
          <w:sz w:val="20"/>
          <w:szCs w:val="24"/>
        </w:rPr>
        <w:t>扱わない場合は「</w:t>
      </w:r>
      <w:r w:rsidRPr="009326A4">
        <w:rPr>
          <w:rFonts w:ascii="ＭＳ 明朝" w:eastAsia="ＭＳ 明朝" w:hAnsi="ＭＳ 明朝" w:hint="eastAsia"/>
          <w:sz w:val="20"/>
          <w:szCs w:val="24"/>
        </w:rPr>
        <w:t>－</w:t>
      </w:r>
      <w:r w:rsidR="00043E9C" w:rsidRPr="009326A4">
        <w:rPr>
          <w:rFonts w:ascii="ＭＳ 明朝" w:eastAsia="ＭＳ 明朝" w:hAnsi="ＭＳ 明朝" w:hint="eastAsia"/>
          <w:sz w:val="20"/>
          <w:szCs w:val="24"/>
        </w:rPr>
        <w:t>」を記</w:t>
      </w:r>
      <w:r w:rsidR="005B6D9C" w:rsidRPr="009326A4">
        <w:rPr>
          <w:rFonts w:ascii="ＭＳ 明朝" w:eastAsia="ＭＳ 明朝" w:hAnsi="ＭＳ 明朝" w:hint="eastAsia"/>
          <w:sz w:val="20"/>
          <w:szCs w:val="24"/>
        </w:rPr>
        <w:t>入</w:t>
      </w:r>
      <w:r w:rsidR="00043E9C" w:rsidRPr="009326A4">
        <w:rPr>
          <w:rFonts w:ascii="ＭＳ 明朝" w:eastAsia="ＭＳ 明朝" w:hAnsi="ＭＳ 明朝" w:hint="eastAsia"/>
          <w:sz w:val="20"/>
          <w:szCs w:val="24"/>
        </w:rPr>
        <w:t>する。</w:t>
      </w:r>
    </w:p>
    <w:p w:rsidR="00552C7F" w:rsidRPr="009326A4" w:rsidRDefault="00552C7F" w:rsidP="009326A4">
      <w:pPr>
        <w:spacing w:line="360" w:lineRule="exact"/>
        <w:jc w:val="left"/>
        <w:rPr>
          <w:rFonts w:ascii="ＭＳ 明朝" w:eastAsia="ＭＳ 明朝" w:hAnsi="ＭＳ 明朝"/>
          <w:sz w:val="20"/>
          <w:szCs w:val="24"/>
        </w:rPr>
      </w:pPr>
      <w:r>
        <w:rPr>
          <w:rFonts w:ascii="ＭＳ 明朝" w:eastAsia="ＭＳ 明朝" w:hAnsi="ＭＳ 明朝" w:hint="eastAsia"/>
          <w:sz w:val="20"/>
          <w:szCs w:val="24"/>
        </w:rPr>
        <w:t>※特別管理産業廃棄物を取り扱うことはできません。</w:t>
      </w:r>
    </w:p>
    <w:p w:rsidR="009326A4" w:rsidRDefault="009326A4" w:rsidP="009326A4">
      <w:pPr>
        <w:spacing w:line="360" w:lineRule="exact"/>
        <w:jc w:val="left"/>
        <w:rPr>
          <w:rFonts w:ascii="ＭＳ 明朝" w:eastAsia="ＭＳ 明朝" w:hAnsi="ＭＳ 明朝"/>
          <w:b/>
          <w:sz w:val="24"/>
          <w:szCs w:val="24"/>
        </w:rPr>
      </w:pPr>
    </w:p>
    <w:p w:rsidR="009326A4" w:rsidRPr="000D6104" w:rsidRDefault="009326A4" w:rsidP="009326A4">
      <w:pPr>
        <w:spacing w:line="360" w:lineRule="exact"/>
        <w:jc w:val="left"/>
        <w:rPr>
          <w:rFonts w:ascii="ＭＳ 明朝" w:eastAsia="ＭＳ 明朝" w:hAnsi="ＭＳ 明朝"/>
          <w:sz w:val="24"/>
        </w:rPr>
      </w:pPr>
      <w:r w:rsidRPr="000D6104">
        <w:rPr>
          <w:rFonts w:ascii="ＭＳ 明朝" w:eastAsia="ＭＳ 明朝" w:hAnsi="ＭＳ 明朝" w:hint="eastAsia"/>
          <w:b/>
          <w:sz w:val="24"/>
        </w:rPr>
        <w:t>２　積替え又は保管</w:t>
      </w:r>
    </w:p>
    <w:tbl>
      <w:tblPr>
        <w:tblStyle w:val="a7"/>
        <w:tblW w:w="0" w:type="auto"/>
        <w:tblInd w:w="420" w:type="dxa"/>
        <w:tblLook w:val="04A0" w:firstRow="1" w:lastRow="0" w:firstColumn="1" w:lastColumn="0" w:noHBand="0" w:noVBand="1"/>
      </w:tblPr>
      <w:tblGrid>
        <w:gridCol w:w="993"/>
        <w:gridCol w:w="7931"/>
      </w:tblGrid>
      <w:tr w:rsidR="009326A4" w:rsidRPr="000D6104" w:rsidTr="00562107">
        <w:tc>
          <w:tcPr>
            <w:tcW w:w="993" w:type="dxa"/>
          </w:tcPr>
          <w:p w:rsidR="009326A4" w:rsidRPr="000D6104" w:rsidRDefault="009326A4" w:rsidP="00562107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</w:rPr>
            </w:pPr>
            <w:r w:rsidRPr="000D6104">
              <w:rPr>
                <w:rFonts w:ascii="ＭＳ 明朝" w:eastAsia="ＭＳ 明朝" w:hAnsi="ＭＳ 明朝" w:hint="eastAsia"/>
                <w:sz w:val="24"/>
              </w:rPr>
              <w:t>取扱い</w:t>
            </w:r>
          </w:p>
        </w:tc>
        <w:tc>
          <w:tcPr>
            <w:tcW w:w="7931" w:type="dxa"/>
          </w:tcPr>
          <w:p w:rsidR="009326A4" w:rsidRPr="000D6104" w:rsidRDefault="009326A4" w:rsidP="00562107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</w:rPr>
            </w:pPr>
            <w:r w:rsidRPr="000D6104">
              <w:rPr>
                <w:rFonts w:ascii="ＭＳ 明朝" w:eastAsia="ＭＳ 明朝" w:hAnsi="ＭＳ 明朝" w:hint="eastAsia"/>
                <w:sz w:val="24"/>
              </w:rPr>
              <w:t>内容</w:t>
            </w:r>
          </w:p>
        </w:tc>
      </w:tr>
      <w:tr w:rsidR="009326A4" w:rsidRPr="000D6104" w:rsidTr="00562107">
        <w:tc>
          <w:tcPr>
            <w:tcW w:w="993" w:type="dxa"/>
          </w:tcPr>
          <w:p w:rsidR="009326A4" w:rsidRPr="000D6104" w:rsidRDefault="009326A4" w:rsidP="00381F2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931" w:type="dxa"/>
          </w:tcPr>
          <w:p w:rsidR="009326A4" w:rsidRPr="000D6104" w:rsidRDefault="009326A4" w:rsidP="00562107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</w:rPr>
            </w:pPr>
            <w:r w:rsidRPr="000D6104">
              <w:rPr>
                <w:rFonts w:ascii="ＭＳ 明朝" w:eastAsia="ＭＳ 明朝" w:hAnsi="ＭＳ 明朝" w:hint="eastAsia"/>
                <w:sz w:val="24"/>
              </w:rPr>
              <w:t>積替え保管を含まない。</w:t>
            </w:r>
          </w:p>
        </w:tc>
      </w:tr>
      <w:tr w:rsidR="009326A4" w:rsidRPr="000D6104" w:rsidTr="00562107">
        <w:tc>
          <w:tcPr>
            <w:tcW w:w="993" w:type="dxa"/>
          </w:tcPr>
          <w:p w:rsidR="009326A4" w:rsidRPr="000D6104" w:rsidRDefault="009326A4" w:rsidP="00381F2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931" w:type="dxa"/>
          </w:tcPr>
          <w:p w:rsidR="009326A4" w:rsidRPr="000D6104" w:rsidRDefault="009326A4" w:rsidP="00562107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</w:rPr>
            </w:pPr>
            <w:r w:rsidRPr="000D6104">
              <w:rPr>
                <w:rFonts w:ascii="ＭＳ 明朝" w:eastAsia="ＭＳ 明朝" w:hAnsi="ＭＳ 明朝" w:hint="eastAsia"/>
                <w:sz w:val="24"/>
              </w:rPr>
              <w:t>積替えを含み、保管を含まない。</w:t>
            </w:r>
          </w:p>
        </w:tc>
      </w:tr>
      <w:tr w:rsidR="009326A4" w:rsidRPr="000D6104" w:rsidTr="00562107">
        <w:tc>
          <w:tcPr>
            <w:tcW w:w="993" w:type="dxa"/>
          </w:tcPr>
          <w:p w:rsidR="009326A4" w:rsidRPr="000D6104" w:rsidRDefault="009326A4" w:rsidP="00381F2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931" w:type="dxa"/>
          </w:tcPr>
          <w:p w:rsidR="009326A4" w:rsidRPr="000D6104" w:rsidRDefault="009326A4" w:rsidP="00562107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</w:rPr>
            </w:pPr>
            <w:r w:rsidRPr="000D6104">
              <w:rPr>
                <w:rFonts w:ascii="ＭＳ 明朝" w:eastAsia="ＭＳ 明朝" w:hAnsi="ＭＳ 明朝" w:hint="eastAsia"/>
                <w:sz w:val="24"/>
              </w:rPr>
              <w:t>積替え保管を含む。</w:t>
            </w:r>
          </w:p>
        </w:tc>
      </w:tr>
    </w:tbl>
    <w:p w:rsidR="005B6D9C" w:rsidRPr="009326A4" w:rsidRDefault="009326A4" w:rsidP="009326A4">
      <w:pPr>
        <w:spacing w:line="360" w:lineRule="exact"/>
        <w:ind w:firstLineChars="200" w:firstLine="400"/>
        <w:jc w:val="left"/>
        <w:rPr>
          <w:rFonts w:ascii="ＭＳ 明朝" w:eastAsia="ＭＳ 明朝" w:hAnsi="ＭＳ 明朝"/>
          <w:sz w:val="20"/>
        </w:rPr>
      </w:pPr>
      <w:r w:rsidRPr="00E05B99">
        <w:rPr>
          <w:rFonts w:ascii="ＭＳ 明朝" w:eastAsia="ＭＳ 明朝" w:hAnsi="ＭＳ 明朝" w:hint="eastAsia"/>
          <w:sz w:val="20"/>
        </w:rPr>
        <w:t>※該当する</w:t>
      </w:r>
      <w:r w:rsidR="00020F56">
        <w:rPr>
          <w:rFonts w:ascii="ＭＳ 明朝" w:eastAsia="ＭＳ 明朝" w:hAnsi="ＭＳ 明朝" w:hint="eastAsia"/>
          <w:sz w:val="20"/>
        </w:rPr>
        <w:t>取扱い</w:t>
      </w:r>
      <w:r w:rsidRPr="00E05B99">
        <w:rPr>
          <w:rFonts w:ascii="ＭＳ 明朝" w:eastAsia="ＭＳ 明朝" w:hAnsi="ＭＳ 明朝" w:hint="eastAsia"/>
          <w:sz w:val="20"/>
        </w:rPr>
        <w:t>に「◯」を記入してください。</w:t>
      </w:r>
    </w:p>
    <w:sectPr w:rsidR="005B6D9C" w:rsidRPr="009326A4" w:rsidSect="009326A4">
      <w:headerReference w:type="default" r:id="rId6"/>
      <w:pgSz w:w="11906" w:h="16838"/>
      <w:pgMar w:top="1134" w:right="85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821" w:rsidRDefault="00900821" w:rsidP="00900821">
      <w:r>
        <w:separator/>
      </w:r>
    </w:p>
  </w:endnote>
  <w:endnote w:type="continuationSeparator" w:id="0">
    <w:p w:rsidR="00900821" w:rsidRDefault="00900821" w:rsidP="00900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821" w:rsidRDefault="00900821" w:rsidP="00900821">
      <w:r>
        <w:separator/>
      </w:r>
    </w:p>
  </w:footnote>
  <w:footnote w:type="continuationSeparator" w:id="0">
    <w:p w:rsidR="00900821" w:rsidRDefault="00900821" w:rsidP="009008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5159" w:rsidRPr="009326A4" w:rsidRDefault="009326A4">
    <w:pPr>
      <w:pStyle w:val="a3"/>
      <w:rPr>
        <w:b/>
      </w:rPr>
    </w:pPr>
    <w:r w:rsidRPr="009326A4">
      <w:rPr>
        <w:rFonts w:hint="eastAsia"/>
        <w:b/>
      </w:rPr>
      <w:t>様式5</w:t>
    </w:r>
    <w:r w:rsidRPr="009326A4">
      <w:rPr>
        <w:b/>
      </w:rPr>
      <w:t>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F6"/>
    <w:rsid w:val="00020F56"/>
    <w:rsid w:val="00043E9C"/>
    <w:rsid w:val="000F7C7E"/>
    <w:rsid w:val="003310F6"/>
    <w:rsid w:val="00381F24"/>
    <w:rsid w:val="00552C7F"/>
    <w:rsid w:val="005850F0"/>
    <w:rsid w:val="005B6D9C"/>
    <w:rsid w:val="005F1E6A"/>
    <w:rsid w:val="00900821"/>
    <w:rsid w:val="009326A4"/>
    <w:rsid w:val="00995159"/>
    <w:rsid w:val="00CF4A12"/>
    <w:rsid w:val="00F61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AAE3FC"/>
  <w15:chartTrackingRefBased/>
  <w15:docId w15:val="{0844BF0F-D0DF-40EA-A13D-14B64F423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08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0821"/>
  </w:style>
  <w:style w:type="paragraph" w:styleId="a5">
    <w:name w:val="footer"/>
    <w:basedOn w:val="a"/>
    <w:link w:val="a6"/>
    <w:uiPriority w:val="99"/>
    <w:unhideWhenUsed/>
    <w:rsid w:val="009008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0821"/>
  </w:style>
  <w:style w:type="table" w:styleId="a7">
    <w:name w:val="Table Grid"/>
    <w:basedOn w:val="a1"/>
    <w:uiPriority w:val="39"/>
    <w:rsid w:val="009008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43E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43E9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南雲</dc:creator>
  <cp:keywords/>
  <dc:description/>
  <cp:lastModifiedBy>南雲</cp:lastModifiedBy>
  <cp:revision>7</cp:revision>
  <cp:lastPrinted>2022-12-13T05:45:00Z</cp:lastPrinted>
  <dcterms:created xsi:type="dcterms:W3CDTF">2023-01-10T13:26:00Z</dcterms:created>
  <dcterms:modified xsi:type="dcterms:W3CDTF">2024-04-06T11:55:00Z</dcterms:modified>
</cp:coreProperties>
</file>